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230" w:rsidRPr="006128B8" w:rsidRDefault="00347230" w:rsidP="00347230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211A48E2" wp14:editId="086ADAED">
            <wp:simplePos x="0" y="0"/>
            <wp:positionH relativeFrom="margin">
              <wp:posOffset>-219075</wp:posOffset>
            </wp:positionH>
            <wp:positionV relativeFrom="paragraph">
              <wp:posOffset>-266700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L"/>
        </w:rPr>
        <w:t xml:space="preserve">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Pr="006128B8">
        <w:rPr>
          <w:rFonts w:ascii="Arial" w:hAnsi="Arial" w:cs="Arial"/>
          <w:b/>
          <w:sz w:val="28"/>
          <w:szCs w:val="28"/>
        </w:rPr>
        <w:t>Lenguaje y Comunicación 2° A-B.</w:t>
      </w:r>
    </w:p>
    <w:p w:rsidR="00347230" w:rsidRDefault="00347230" w:rsidP="0044013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</w:p>
    <w:p w:rsidR="00347230" w:rsidRPr="00440139" w:rsidRDefault="00347230" w:rsidP="0034723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40139">
        <w:rPr>
          <w:rFonts w:ascii="Arial" w:hAnsi="Arial" w:cs="Arial"/>
          <w:b/>
          <w:sz w:val="28"/>
          <w:szCs w:val="28"/>
          <w:u w:val="single"/>
        </w:rPr>
        <w:t>Instructivo para la clase 15</w:t>
      </w:r>
      <w:r w:rsidR="00440139">
        <w:rPr>
          <w:rFonts w:ascii="Arial" w:hAnsi="Arial" w:cs="Arial"/>
          <w:b/>
          <w:sz w:val="28"/>
          <w:szCs w:val="28"/>
          <w:u w:val="single"/>
        </w:rPr>
        <w:t xml:space="preserve"> de junio.</w:t>
      </w:r>
    </w:p>
    <w:p w:rsidR="00347230" w:rsidRPr="00007A2E" w:rsidRDefault="00347230" w:rsidP="00347230">
      <w:pPr>
        <w:rPr>
          <w:rFonts w:ascii="Arial" w:hAnsi="Arial" w:cs="Arial"/>
          <w:b/>
        </w:rPr>
      </w:pPr>
      <w:r w:rsidRPr="00007A2E">
        <w:rPr>
          <w:rFonts w:ascii="Arial" w:hAnsi="Arial" w:cs="Arial"/>
          <w:b/>
        </w:rPr>
        <w:t xml:space="preserve">En el Libro Leo Primero 2°, tomo 1, páginas </w:t>
      </w:r>
      <w:r>
        <w:rPr>
          <w:rFonts w:ascii="Arial" w:hAnsi="Arial" w:cs="Arial"/>
          <w:b/>
        </w:rPr>
        <w:t>10, 11, 12</w:t>
      </w:r>
      <w:r w:rsidRPr="00007A2E">
        <w:rPr>
          <w:rFonts w:ascii="Arial" w:hAnsi="Arial" w:cs="Arial"/>
          <w:b/>
        </w:rPr>
        <w:t>.-</w:t>
      </w:r>
      <w:r w:rsidR="00440139">
        <w:rPr>
          <w:rFonts w:ascii="Arial" w:hAnsi="Arial" w:cs="Arial"/>
          <w:b/>
        </w:rPr>
        <w:t xml:space="preserve"> </w:t>
      </w:r>
      <w:r w:rsidR="00440139" w:rsidRPr="00440139">
        <w:rPr>
          <w:rFonts w:ascii="Arial" w:hAnsi="Arial" w:cs="Arial"/>
          <w:b/>
          <w:color w:val="5B9BD5" w:themeColor="accent1"/>
          <w:sz w:val="28"/>
        </w:rPr>
        <w:t>Clase 3</w:t>
      </w:r>
    </w:p>
    <w:p w:rsidR="00347230" w:rsidRPr="00440139" w:rsidRDefault="00347230" w:rsidP="00440139">
      <w:pPr>
        <w:pStyle w:val="Prrafodelista"/>
        <w:numPr>
          <w:ilvl w:val="0"/>
          <w:numId w:val="1"/>
        </w:numPr>
        <w:rPr>
          <w:rFonts w:ascii="Arial" w:hAnsi="Arial" w:cs="Arial"/>
          <w:color w:val="FF0000"/>
        </w:rPr>
      </w:pPr>
      <w:r w:rsidRPr="00440139">
        <w:rPr>
          <w:rFonts w:ascii="Arial" w:hAnsi="Arial" w:cs="Arial"/>
          <w:color w:val="FF0000"/>
        </w:rPr>
        <w:t>Para los que no tienen el libro pueden descargarlo en el siguiente link e ir anotando las respuestas en su cuaderno.</w:t>
      </w:r>
    </w:p>
    <w:p w:rsidR="00347230" w:rsidRPr="00007A2E" w:rsidRDefault="00DB17D2" w:rsidP="00347230">
      <w:pPr>
        <w:rPr>
          <w:rFonts w:ascii="Arial" w:hAnsi="Arial" w:cs="Arial"/>
          <w:b/>
        </w:rPr>
      </w:pPr>
      <w:hyperlink r:id="rId6" w:history="1">
        <w:r w:rsidR="00347230" w:rsidRPr="00007A2E">
          <w:rPr>
            <w:rStyle w:val="Hipervnculo"/>
          </w:rPr>
          <w:t>http://leoprimero.cl/recurso/leo-primero-2-basico-texto-del-estudiante-tomo-1-2020/</w:t>
        </w:r>
      </w:hyperlink>
    </w:p>
    <w:p w:rsidR="00347230" w:rsidRPr="00007A2E" w:rsidRDefault="00347230" w:rsidP="00347230">
      <w:pPr>
        <w:rPr>
          <w:rFonts w:ascii="Arial" w:hAnsi="Arial" w:cs="Arial"/>
          <w:b/>
        </w:rPr>
      </w:pPr>
      <w:r w:rsidRPr="00007A2E">
        <w:rPr>
          <w:rFonts w:ascii="Arial" w:hAnsi="Arial" w:cs="Arial"/>
          <w:b/>
        </w:rPr>
        <w:t>1.- Todas las actividades se hacen en el libro, en caso de no tener el libro descargar libro y anotar respuestas en cuaderno.</w:t>
      </w:r>
    </w:p>
    <w:p w:rsidR="00347230" w:rsidRPr="00007A2E" w:rsidRDefault="00347230" w:rsidP="00347230">
      <w:pPr>
        <w:rPr>
          <w:rFonts w:ascii="Arial" w:hAnsi="Arial" w:cs="Arial"/>
          <w:b/>
        </w:rPr>
      </w:pPr>
      <w:r w:rsidRPr="00007A2E">
        <w:rPr>
          <w:rFonts w:ascii="Arial" w:hAnsi="Arial" w:cs="Arial"/>
          <w:b/>
        </w:rPr>
        <w:t xml:space="preserve">2.- Lee el cuento La cigarra y la hormiga, </w:t>
      </w:r>
      <w:r w:rsidRPr="00440139">
        <w:rPr>
          <w:rFonts w:ascii="Arial" w:hAnsi="Arial" w:cs="Arial"/>
          <w:b/>
          <w:color w:val="FF0000"/>
        </w:rPr>
        <w:t>dos veces.</w:t>
      </w:r>
    </w:p>
    <w:p w:rsidR="00347230" w:rsidRDefault="00347230" w:rsidP="00347230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065D5AE4" wp14:editId="4674976C">
            <wp:extent cx="1724025" cy="233012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5968" t="22339" r="52308" b="25438"/>
                    <a:stretch/>
                  </pic:blipFill>
                  <pic:spPr bwMode="auto">
                    <a:xfrm>
                      <a:off x="0" y="0"/>
                      <a:ext cx="1737005" cy="2347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7230" w:rsidRPr="00007A2E" w:rsidRDefault="00347230" w:rsidP="00347230">
      <w:pPr>
        <w:rPr>
          <w:rFonts w:ascii="Arial" w:hAnsi="Arial" w:cs="Arial"/>
          <w:b/>
        </w:rPr>
      </w:pPr>
      <w:r w:rsidRPr="00007A2E">
        <w:rPr>
          <w:rFonts w:ascii="Arial" w:hAnsi="Arial" w:cs="Arial"/>
          <w:b/>
        </w:rPr>
        <w:t>3.- P</w:t>
      </w:r>
      <w:r>
        <w:rPr>
          <w:rFonts w:ascii="Arial" w:hAnsi="Arial" w:cs="Arial"/>
          <w:b/>
        </w:rPr>
        <w:t>ara las actividades 1</w:t>
      </w:r>
      <w:r w:rsidRPr="00007A2E">
        <w:rPr>
          <w:rFonts w:ascii="Arial" w:hAnsi="Arial" w:cs="Arial"/>
          <w:b/>
        </w:rPr>
        <w:t>, dile las respuestas a un adulto</w:t>
      </w:r>
      <w:r w:rsidR="00440139">
        <w:rPr>
          <w:rFonts w:ascii="Arial" w:hAnsi="Arial" w:cs="Arial"/>
          <w:b/>
          <w:color w:val="1F4E79" w:themeColor="accent1" w:themeShade="80"/>
        </w:rPr>
        <w:t xml:space="preserve">. </w:t>
      </w:r>
      <w:r w:rsidRPr="00440139">
        <w:rPr>
          <w:rFonts w:ascii="Arial" w:hAnsi="Arial" w:cs="Arial"/>
          <w:b/>
          <w:color w:val="1F4E79" w:themeColor="accent1" w:themeShade="80"/>
        </w:rPr>
        <w:t>(Clase 3)</w:t>
      </w:r>
    </w:p>
    <w:p w:rsidR="00440139" w:rsidRPr="00007A2E" w:rsidRDefault="00440139" w:rsidP="00347230">
      <w:pPr>
        <w:rPr>
          <w:rFonts w:ascii="Arial" w:hAnsi="Arial" w:cs="Arial"/>
          <w:b/>
        </w:rPr>
      </w:pPr>
      <w:r>
        <w:rPr>
          <w:noProof/>
          <w:lang w:eastAsia="es-CL"/>
        </w:rPr>
        <w:drawing>
          <wp:inline distT="0" distB="0" distL="0" distR="0" wp14:anchorId="323DE44B" wp14:editId="1AD6E1D6">
            <wp:extent cx="1619085" cy="1133475"/>
            <wp:effectExtent l="0" t="0" r="63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9545" t="28377" r="40767" b="47109"/>
                    <a:stretch/>
                  </pic:blipFill>
                  <pic:spPr bwMode="auto">
                    <a:xfrm>
                      <a:off x="0" y="0"/>
                      <a:ext cx="1625317" cy="1137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7230" w:rsidRPr="00440139" w:rsidRDefault="00440139" w:rsidP="003472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4.-P</w:t>
      </w:r>
      <w:r w:rsidR="00347230">
        <w:rPr>
          <w:rFonts w:ascii="Arial" w:hAnsi="Arial" w:cs="Arial"/>
          <w:b/>
        </w:rPr>
        <w:t>ara la actividad 2</w:t>
      </w:r>
      <w:r w:rsidR="00347230" w:rsidRPr="00007A2E">
        <w:rPr>
          <w:rFonts w:ascii="Arial" w:hAnsi="Arial" w:cs="Arial"/>
          <w:b/>
        </w:rPr>
        <w:t xml:space="preserve">, usa </w:t>
      </w:r>
      <w:r w:rsidR="00347230" w:rsidRPr="00347230">
        <w:rPr>
          <w:rFonts w:ascii="Arial" w:hAnsi="Arial" w:cs="Arial"/>
          <w:b/>
          <w:color w:val="FF0000"/>
        </w:rPr>
        <w:t>mayúsculas</w:t>
      </w:r>
      <w:r w:rsidR="00347230">
        <w:rPr>
          <w:rFonts w:ascii="Arial" w:hAnsi="Arial" w:cs="Arial"/>
          <w:b/>
        </w:rPr>
        <w:t xml:space="preserve"> al inicio de cada respuesta</w:t>
      </w:r>
      <w:r w:rsidR="00347230" w:rsidRPr="00007A2E">
        <w:rPr>
          <w:rFonts w:ascii="Arial" w:hAnsi="Arial" w:cs="Arial"/>
          <w:b/>
        </w:rPr>
        <w:t>.</w:t>
      </w:r>
    </w:p>
    <w:p w:rsidR="00440139" w:rsidRDefault="00440139" w:rsidP="00347230">
      <w:pPr>
        <w:rPr>
          <w:noProof/>
          <w:lang w:eastAsia="es-CL"/>
        </w:rPr>
      </w:pPr>
      <w:r>
        <w:rPr>
          <w:noProof/>
          <w:lang w:eastAsia="es-CL"/>
        </w:rPr>
        <w:drawing>
          <wp:inline distT="0" distB="0" distL="0" distR="0" wp14:anchorId="0FCE8F9A" wp14:editId="1E4F96B2">
            <wp:extent cx="1647825" cy="1055186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9715" t="52828" r="40937" b="25135"/>
                    <a:stretch/>
                  </pic:blipFill>
                  <pic:spPr bwMode="auto">
                    <a:xfrm>
                      <a:off x="0" y="0"/>
                      <a:ext cx="1655763" cy="1060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7230" w:rsidRDefault="00347230" w:rsidP="00347230">
      <w:pPr>
        <w:rPr>
          <w:rFonts w:ascii="Arial" w:hAnsi="Arial" w:cs="Arial"/>
          <w:b/>
        </w:rPr>
      </w:pPr>
      <w:r w:rsidRPr="00007A2E">
        <w:rPr>
          <w:rFonts w:ascii="Arial" w:hAnsi="Arial" w:cs="Arial"/>
          <w:b/>
        </w:rPr>
        <w:t xml:space="preserve">5.- </w:t>
      </w:r>
      <w:r>
        <w:rPr>
          <w:rFonts w:ascii="Arial" w:hAnsi="Arial" w:cs="Arial"/>
          <w:b/>
        </w:rPr>
        <w:t xml:space="preserve">Para la actividad 3, usa el </w:t>
      </w:r>
      <w:r w:rsidRPr="00347230">
        <w:rPr>
          <w:rFonts w:ascii="Arial" w:hAnsi="Arial" w:cs="Arial"/>
          <w:b/>
          <w:color w:val="FF0000"/>
        </w:rPr>
        <w:t>diccionario</w:t>
      </w:r>
      <w:r>
        <w:rPr>
          <w:rFonts w:ascii="Arial" w:hAnsi="Arial" w:cs="Arial"/>
          <w:b/>
        </w:rPr>
        <w:t>, si es necesario</w:t>
      </w:r>
      <w:r w:rsidRPr="00007A2E">
        <w:rPr>
          <w:rFonts w:ascii="Arial" w:hAnsi="Arial" w:cs="Arial"/>
          <w:b/>
        </w:rPr>
        <w:t>.</w:t>
      </w:r>
    </w:p>
    <w:p w:rsidR="00347230" w:rsidRPr="00440139" w:rsidRDefault="00440139" w:rsidP="00347230">
      <w:pPr>
        <w:rPr>
          <w:noProof/>
          <w:lang w:eastAsia="es-CL"/>
        </w:rPr>
      </w:pPr>
      <w:r>
        <w:rPr>
          <w:noProof/>
          <w:lang w:eastAsia="es-CL"/>
        </w:rPr>
        <w:drawing>
          <wp:inline distT="0" distB="0" distL="0" distR="0" wp14:anchorId="5A0B755D" wp14:editId="56944AA4">
            <wp:extent cx="1771650" cy="1439466"/>
            <wp:effectExtent l="0" t="0" r="0" b="88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9545" t="22037" r="41447" b="50493"/>
                    <a:stretch/>
                  </pic:blipFill>
                  <pic:spPr bwMode="auto">
                    <a:xfrm>
                      <a:off x="0" y="0"/>
                      <a:ext cx="1779571" cy="1445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7230" w:rsidRDefault="00347230" w:rsidP="00347230">
      <w:pPr>
        <w:rPr>
          <w:rFonts w:ascii="Arial" w:hAnsi="Arial" w:cs="Arial"/>
        </w:rPr>
      </w:pPr>
      <w:r w:rsidRPr="00007A2E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.- Responde las actividades 4,</w:t>
      </w:r>
      <w:r w:rsidR="00440139">
        <w:rPr>
          <w:rFonts w:ascii="Arial" w:hAnsi="Arial" w:cs="Arial"/>
          <w:b/>
        </w:rPr>
        <w:t xml:space="preserve"> 5, 6</w:t>
      </w:r>
      <w:r w:rsidRPr="00007A2E">
        <w:rPr>
          <w:rFonts w:ascii="Arial" w:hAnsi="Arial" w:cs="Arial"/>
          <w:b/>
        </w:rPr>
        <w:t xml:space="preserve">- </w:t>
      </w:r>
      <w:r w:rsidRPr="00007A2E">
        <w:rPr>
          <w:rFonts w:ascii="Arial" w:hAnsi="Arial" w:cs="Arial"/>
        </w:rPr>
        <w:t xml:space="preserve">(página </w:t>
      </w:r>
      <w:r>
        <w:rPr>
          <w:rFonts w:ascii="Arial" w:hAnsi="Arial" w:cs="Arial"/>
        </w:rPr>
        <w:t>11 y 12</w:t>
      </w:r>
      <w:r w:rsidRPr="00007A2E">
        <w:rPr>
          <w:rFonts w:ascii="Arial" w:hAnsi="Arial" w:cs="Arial"/>
        </w:rPr>
        <w:t>)</w:t>
      </w:r>
    </w:p>
    <w:p w:rsidR="00347230" w:rsidRPr="00440139" w:rsidRDefault="00440139" w:rsidP="00347230">
      <w:pPr>
        <w:rPr>
          <w:rFonts w:ascii="Arial" w:hAnsi="Arial" w:cs="Arial"/>
        </w:rPr>
      </w:pPr>
      <w:r>
        <w:rPr>
          <w:noProof/>
          <w:lang w:eastAsia="es-CL"/>
        </w:rPr>
        <w:drawing>
          <wp:inline distT="0" distB="0" distL="0" distR="0" wp14:anchorId="346D8B13" wp14:editId="13275D04">
            <wp:extent cx="1762125" cy="2689559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9715" t="22640" r="40937" b="24834"/>
                    <a:stretch/>
                  </pic:blipFill>
                  <pic:spPr bwMode="auto">
                    <a:xfrm>
                      <a:off x="0" y="0"/>
                      <a:ext cx="1763829" cy="2692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7230" w:rsidRPr="00007A2E" w:rsidRDefault="00347230" w:rsidP="00347230">
      <w:pPr>
        <w:rPr>
          <w:rFonts w:ascii="Arial" w:hAnsi="Arial" w:cs="Arial"/>
          <w:b/>
        </w:rPr>
      </w:pPr>
      <w:r w:rsidRPr="00007A2E">
        <w:rPr>
          <w:rFonts w:ascii="Arial" w:hAnsi="Arial" w:cs="Arial"/>
          <w:b/>
        </w:rPr>
        <w:t xml:space="preserve">7.- En el ticket de salida, </w:t>
      </w:r>
      <w:r>
        <w:rPr>
          <w:rFonts w:ascii="Arial" w:hAnsi="Arial" w:cs="Arial"/>
          <w:b/>
        </w:rPr>
        <w:t>pinta el círculo de tu respuesta</w:t>
      </w:r>
      <w:r w:rsidRPr="00007A2E">
        <w:rPr>
          <w:rFonts w:ascii="Arial" w:hAnsi="Arial" w:cs="Arial"/>
          <w:b/>
        </w:rPr>
        <w:t>.</w:t>
      </w:r>
    </w:p>
    <w:p w:rsidR="00347230" w:rsidRPr="00007A2E" w:rsidRDefault="00440139" w:rsidP="00347230">
      <w:pPr>
        <w:rPr>
          <w:rFonts w:ascii="Arial" w:hAnsi="Arial" w:cs="Arial"/>
          <w:b/>
        </w:rPr>
      </w:pPr>
      <w:r>
        <w:rPr>
          <w:noProof/>
          <w:lang w:eastAsia="es-CL"/>
        </w:rPr>
        <w:drawing>
          <wp:inline distT="0" distB="0" distL="0" distR="0" wp14:anchorId="435093A9" wp14:editId="6B54F709">
            <wp:extent cx="1466850" cy="809297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9545" t="47696" r="40767" b="38720"/>
                    <a:stretch/>
                  </pic:blipFill>
                  <pic:spPr bwMode="auto">
                    <a:xfrm>
                      <a:off x="0" y="0"/>
                      <a:ext cx="1491576" cy="822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7230" w:rsidRPr="00007A2E" w:rsidRDefault="00347230" w:rsidP="00347230">
      <w:pPr>
        <w:rPr>
          <w:rFonts w:ascii="Arial" w:hAnsi="Arial" w:cs="Arial"/>
          <w:b/>
        </w:rPr>
      </w:pPr>
    </w:p>
    <w:p w:rsidR="00347230" w:rsidRPr="00007A2E" w:rsidRDefault="00347230" w:rsidP="00347230">
      <w:pPr>
        <w:rPr>
          <w:rFonts w:ascii="Arial" w:hAnsi="Arial" w:cs="Arial"/>
          <w:b/>
        </w:rPr>
      </w:pPr>
    </w:p>
    <w:p w:rsidR="00CA5A2D" w:rsidRDefault="00DB17D2"/>
    <w:sectPr w:rsidR="00CA5A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E3F8E"/>
    <w:multiLevelType w:val="hybridMultilevel"/>
    <w:tmpl w:val="BF26CF2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30"/>
    <w:rsid w:val="003022C1"/>
    <w:rsid w:val="00347230"/>
    <w:rsid w:val="00440139"/>
    <w:rsid w:val="00A664AA"/>
    <w:rsid w:val="00DA7BB5"/>
    <w:rsid w:val="00DB17D2"/>
    <w:rsid w:val="00E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464DA-7327-4FFA-8B93-6137CC93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2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4723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40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oprimero.cl/recurso/leo-primero-2-basico-texto-del-estudiante-tomo-1-2020/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2020-06-11T15:09:00Z</dcterms:created>
  <dcterms:modified xsi:type="dcterms:W3CDTF">2020-06-11T15:09:00Z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653732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